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港大—复旦商业地产开发与融资高级工商管理EMBA班报名表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