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对准商业成功的产品立项报名表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