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新旧QC品管七大手法-14个管理工具报名表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